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05F05" w14:textId="77777777" w:rsidR="009F75B8" w:rsidRPr="00D900B9" w:rsidRDefault="009F75B8" w:rsidP="009F75B8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r w:rsidRPr="00D900B9">
        <w:rPr>
          <w:rFonts w:cs="Calibri"/>
          <w:b/>
          <w:bCs/>
          <w:sz w:val="28"/>
          <w:szCs w:val="28"/>
        </w:rPr>
        <w:t>Granite State PNHP</w:t>
      </w:r>
      <w:r>
        <w:rPr>
          <w:rFonts w:cs="Calibri"/>
          <w:b/>
          <w:bCs/>
          <w:sz w:val="28"/>
          <w:szCs w:val="28"/>
        </w:rPr>
        <w:t xml:space="preserve"> </w:t>
      </w:r>
    </w:p>
    <w:p w14:paraId="38CA2486" w14:textId="77777777" w:rsidR="009F75B8" w:rsidRPr="00D900B9" w:rsidRDefault="009F75B8" w:rsidP="009F75B8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  <w:r>
        <w:rPr>
          <w:rFonts w:cs="Cambria"/>
          <w:b/>
          <w:sz w:val="28"/>
          <w:szCs w:val="28"/>
        </w:rPr>
        <w:t>Agenda,</w:t>
      </w:r>
      <w:r w:rsidRPr="00D900B9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April 26, 2017</w:t>
      </w:r>
    </w:p>
    <w:p w14:paraId="3DE7FD20" w14:textId="77777777" w:rsidR="009F75B8" w:rsidRPr="00D900B9" w:rsidRDefault="009F75B8" w:rsidP="009F75B8">
      <w:pPr>
        <w:widowControl w:val="0"/>
        <w:autoSpaceDE w:val="0"/>
        <w:autoSpaceDN w:val="0"/>
        <w:adjustRightInd w:val="0"/>
        <w:ind w:right="-1260"/>
        <w:rPr>
          <w:rFonts w:cs="Cambria"/>
          <w:sz w:val="28"/>
          <w:szCs w:val="28"/>
        </w:rPr>
      </w:pPr>
    </w:p>
    <w:p w14:paraId="07E6834E" w14:textId="77777777" w:rsidR="009F75B8" w:rsidRDefault="009F75B8" w:rsidP="009F75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Introductions</w:t>
      </w:r>
    </w:p>
    <w:p w14:paraId="3147F02C" w14:textId="77777777" w:rsidR="009F75B8" w:rsidRPr="00D900B9" w:rsidRDefault="009F75B8" w:rsidP="009F75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Agenda adjustments</w:t>
      </w:r>
    </w:p>
    <w:p w14:paraId="2FD5A19A" w14:textId="77777777" w:rsidR="009F75B8" w:rsidRDefault="009F75B8" w:rsidP="009F75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 xml:space="preserve">Minutes from </w:t>
      </w:r>
      <w:r>
        <w:rPr>
          <w:rFonts w:cs="Calibri"/>
          <w:sz w:val="28"/>
          <w:szCs w:val="28"/>
        </w:rPr>
        <w:t>March 22, 2017</w:t>
      </w:r>
    </w:p>
    <w:p w14:paraId="31A54DB7" w14:textId="77777777" w:rsidR="009F75B8" w:rsidRPr="00D900B9" w:rsidRDefault="009F75B8" w:rsidP="009F75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April 8 “Health Care for All” Rally - Ahmed</w:t>
      </w:r>
    </w:p>
    <w:p w14:paraId="2DA324DF" w14:textId="77777777" w:rsidR="009F75B8" w:rsidRPr="00C761FA" w:rsidRDefault="009F75B8" w:rsidP="009F75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HB</w:t>
      </w:r>
      <w:r>
        <w:rPr>
          <w:rFonts w:cs="Calibri"/>
          <w:sz w:val="28"/>
          <w:szCs w:val="28"/>
        </w:rPr>
        <w:t>250 Study Committee</w:t>
      </w:r>
    </w:p>
    <w:p w14:paraId="66CA4C1C" w14:textId="77777777" w:rsidR="009F75B8" w:rsidRDefault="009F75B8" w:rsidP="009F75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Status</w:t>
      </w:r>
    </w:p>
    <w:p w14:paraId="79D6CAD9" w14:textId="77777777" w:rsidR="009F75B8" w:rsidRDefault="009F75B8" w:rsidP="009F75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May 2 Senate Hearing preparation</w:t>
      </w:r>
    </w:p>
    <w:p w14:paraId="4030F0A0" w14:textId="77777777" w:rsidR="009F75B8" w:rsidRDefault="009F75B8" w:rsidP="009F75B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Message from Sponsor, Rep. Dick McNamara</w:t>
      </w:r>
    </w:p>
    <w:p w14:paraId="308C0577" w14:textId="77777777" w:rsidR="009F75B8" w:rsidRDefault="009F75B8" w:rsidP="009F75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HR676 – getting </w:t>
      </w:r>
      <w:proofErr w:type="spellStart"/>
      <w:r>
        <w:rPr>
          <w:rFonts w:cs="Calibri"/>
          <w:sz w:val="28"/>
          <w:szCs w:val="28"/>
        </w:rPr>
        <w:t>Kuster</w:t>
      </w:r>
      <w:proofErr w:type="spellEnd"/>
      <w:r>
        <w:rPr>
          <w:rFonts w:cs="Calibri"/>
          <w:sz w:val="28"/>
          <w:szCs w:val="28"/>
        </w:rPr>
        <w:t xml:space="preserve"> and Shea-Porter to co-sponsor – John, Rob, Phyllis, others</w:t>
      </w:r>
    </w:p>
    <w:p w14:paraId="06BA69D2" w14:textId="77777777" w:rsidR="009F75B8" w:rsidRDefault="009F75B8" w:rsidP="009F75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Public presentations</w:t>
      </w:r>
    </w:p>
    <w:p w14:paraId="387A4A9F" w14:textId="77777777" w:rsidR="009F75B8" w:rsidRDefault="009F75B8" w:rsidP="009F75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Recent presentations – Camilla, Don, others</w:t>
      </w:r>
    </w:p>
    <w:p w14:paraId="468D8B7B" w14:textId="77777777" w:rsidR="009F75B8" w:rsidRDefault="009F75B8" w:rsidP="009F75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Rotary Club Opportunities (Camilla and Susan)</w:t>
      </w:r>
    </w:p>
    <w:p w14:paraId="3F2CBFBB" w14:textId="77777777" w:rsidR="009F75B8" w:rsidRDefault="009F75B8" w:rsidP="009F75B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Spreadsheet (from Geisel student David </w:t>
      </w:r>
      <w:proofErr w:type="spellStart"/>
      <w:r>
        <w:rPr>
          <w:rFonts w:cs="Calibri"/>
          <w:sz w:val="28"/>
          <w:szCs w:val="28"/>
        </w:rPr>
        <w:t>Lakomy</w:t>
      </w:r>
      <w:proofErr w:type="spellEnd"/>
      <w:r>
        <w:rPr>
          <w:rFonts w:cs="Calibri"/>
          <w:sz w:val="28"/>
          <w:szCs w:val="28"/>
        </w:rPr>
        <w:t>)</w:t>
      </w:r>
    </w:p>
    <w:p w14:paraId="32C43ECD" w14:textId="77777777" w:rsidR="009F75B8" w:rsidRDefault="009F75B8" w:rsidP="009F75B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Intro letter </w:t>
      </w:r>
    </w:p>
    <w:p w14:paraId="2DAA1E75" w14:textId="77777777" w:rsidR="009F75B8" w:rsidRDefault="009F75B8" w:rsidP="009F75B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steps</w:t>
      </w:r>
    </w:p>
    <w:p w14:paraId="725F3C20" w14:textId="77777777" w:rsidR="009F75B8" w:rsidRDefault="009F75B8" w:rsidP="009F75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Lancaster “For the People, By the People” Healthcare Forum, Wednesday, May 31, 7pm</w:t>
      </w:r>
    </w:p>
    <w:p w14:paraId="4A929EB8" w14:textId="77777777" w:rsidR="009F75B8" w:rsidRPr="009F75B8" w:rsidRDefault="009F75B8" w:rsidP="009F75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UNH Department of Nursing </w:t>
      </w:r>
      <w:r w:rsidRPr="009F75B8">
        <w:rPr>
          <w:rFonts w:cs="Calibri"/>
          <w:sz w:val="28"/>
          <w:szCs w:val="28"/>
        </w:rPr>
        <w:t>Health Policy class</w:t>
      </w:r>
    </w:p>
    <w:p w14:paraId="75DFE5DD" w14:textId="77777777" w:rsidR="009F75B8" w:rsidRDefault="009F75B8" w:rsidP="009F75B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Monadnock</w:t>
      </w:r>
      <w:proofErr w:type="spellEnd"/>
      <w:r>
        <w:rPr>
          <w:rFonts w:cs="Calibri"/>
          <w:sz w:val="28"/>
          <w:szCs w:val="28"/>
        </w:rPr>
        <w:t xml:space="preserve"> Progressive Alliance</w:t>
      </w:r>
    </w:p>
    <w:p w14:paraId="29823424" w14:textId="77777777" w:rsidR="009F75B8" w:rsidRDefault="00050B35" w:rsidP="009F75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Membership news:  efforts to contact</w:t>
      </w:r>
      <w:r w:rsidR="009F75B8" w:rsidRPr="007C41A8">
        <w:rPr>
          <w:rFonts w:cs="Calibri"/>
          <w:sz w:val="28"/>
          <w:szCs w:val="28"/>
        </w:rPr>
        <w:t xml:space="preserve"> former members?</w:t>
      </w:r>
    </w:p>
    <w:p w14:paraId="03170F71" w14:textId="77777777" w:rsidR="00050B35" w:rsidRDefault="00050B35" w:rsidP="009F75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Vermont PNHP</w:t>
      </w:r>
    </w:p>
    <w:p w14:paraId="26B804AB" w14:textId="77777777" w:rsidR="00050B35" w:rsidRDefault="00050B35" w:rsidP="00050B3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Community Education in Cheshire </w:t>
      </w:r>
      <w:proofErr w:type="spellStart"/>
      <w:r>
        <w:rPr>
          <w:rFonts w:cs="Calibri"/>
          <w:sz w:val="28"/>
          <w:szCs w:val="28"/>
        </w:rPr>
        <w:t>Cty</w:t>
      </w:r>
      <w:proofErr w:type="spellEnd"/>
      <w:r>
        <w:rPr>
          <w:rFonts w:cs="Calibri"/>
          <w:sz w:val="28"/>
          <w:szCs w:val="28"/>
        </w:rPr>
        <w:t>, NH</w:t>
      </w:r>
    </w:p>
    <w:p w14:paraId="7C97EAD0" w14:textId="77777777" w:rsidR="00193F4A" w:rsidRDefault="00050B35" w:rsidP="00193F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Medical Student Internship</w:t>
      </w:r>
    </w:p>
    <w:p w14:paraId="277F47BF" w14:textId="41F920D2" w:rsidR="00333BA0" w:rsidRPr="00333BA0" w:rsidRDefault="00333BA0" w:rsidP="00333BA0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10.  </w:t>
      </w:r>
      <w:r w:rsidRPr="00333BA0">
        <w:rPr>
          <w:rFonts w:cs="Calibri"/>
          <w:sz w:val="28"/>
          <w:szCs w:val="28"/>
        </w:rPr>
        <w:t>Treasurer’s report</w:t>
      </w:r>
      <w:r>
        <w:rPr>
          <w:rFonts w:cs="Calibri"/>
          <w:sz w:val="28"/>
          <w:szCs w:val="28"/>
        </w:rPr>
        <w:t xml:space="preserve"> - </w:t>
      </w:r>
    </w:p>
    <w:p w14:paraId="6B182479" w14:textId="158E171E" w:rsidR="009F75B8" w:rsidRPr="00193F4A" w:rsidRDefault="00333BA0" w:rsidP="00193F4A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11</w:t>
      </w:r>
      <w:r w:rsidR="00193F4A">
        <w:rPr>
          <w:rFonts w:cs="Calibri"/>
          <w:sz w:val="28"/>
          <w:szCs w:val="28"/>
        </w:rPr>
        <w:t xml:space="preserve">.  </w:t>
      </w:r>
      <w:r w:rsidR="009F75B8" w:rsidRPr="00193F4A">
        <w:rPr>
          <w:rFonts w:cs="Calibri"/>
          <w:sz w:val="28"/>
          <w:szCs w:val="28"/>
        </w:rPr>
        <w:t>New business</w:t>
      </w:r>
    </w:p>
    <w:p w14:paraId="26E667A6" w14:textId="7D4E0B25" w:rsidR="00EE4D25" w:rsidRDefault="00333BA0" w:rsidP="00333BA0">
      <w:pPr>
        <w:widowControl w:val="0"/>
        <w:autoSpaceDE w:val="0"/>
        <w:autoSpaceDN w:val="0"/>
        <w:adjustRightInd w:val="0"/>
        <w:ind w:left="360"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12</w:t>
      </w:r>
      <w:r w:rsidR="009F75B8">
        <w:rPr>
          <w:rFonts w:cs="Calibri"/>
          <w:sz w:val="28"/>
          <w:szCs w:val="28"/>
        </w:rPr>
        <w:t xml:space="preserve">.  </w:t>
      </w:r>
      <w:r w:rsidR="009F75B8" w:rsidRPr="009F75B8">
        <w:rPr>
          <w:rFonts w:cs="Calibri"/>
          <w:sz w:val="28"/>
          <w:szCs w:val="28"/>
        </w:rPr>
        <w:t>Next meeting May 24</w:t>
      </w:r>
      <w:r w:rsidR="009F75B8" w:rsidRPr="00EE4D25">
        <w:rPr>
          <w:rFonts w:cs="Calibri"/>
          <w:sz w:val="28"/>
          <w:szCs w:val="28"/>
          <w:vertAlign w:val="superscript"/>
        </w:rPr>
        <w:t>th</w:t>
      </w:r>
    </w:p>
    <w:p w14:paraId="5D7C0A14" w14:textId="77777777" w:rsidR="00333BA0" w:rsidRDefault="00333BA0" w:rsidP="00EE4D25">
      <w:pPr>
        <w:rPr>
          <w:u w:val="single"/>
        </w:rPr>
      </w:pPr>
    </w:p>
    <w:p w14:paraId="288148C2" w14:textId="77777777" w:rsidR="00EE4D25" w:rsidRDefault="00EE4D25" w:rsidP="00EE4D25">
      <w:pPr>
        <w:rPr>
          <w:u w:val="single"/>
        </w:rPr>
      </w:pPr>
      <w:r w:rsidRPr="00CE737F">
        <w:rPr>
          <w:u w:val="single"/>
        </w:rPr>
        <w:t>Attending:</w:t>
      </w:r>
    </w:p>
    <w:p w14:paraId="5B1A4D87" w14:textId="1B1D28DC" w:rsidR="00EE4D25" w:rsidRPr="00EE4D25" w:rsidRDefault="00EE4D25" w:rsidP="00EE4D25">
      <w:r w:rsidRPr="00EE4D25">
        <w:t xml:space="preserve">Susan </w:t>
      </w:r>
      <w:proofErr w:type="spellStart"/>
      <w:r w:rsidRPr="00EE4D25">
        <w:t>Zlotnick</w:t>
      </w:r>
      <w:proofErr w:type="spellEnd"/>
      <w:r w:rsidRPr="00EE4D25">
        <w:t>-Hale</w:t>
      </w:r>
    </w:p>
    <w:p w14:paraId="02D10D0D" w14:textId="77777777" w:rsidR="00EE4D25" w:rsidRDefault="00EE4D25" w:rsidP="00EE4D25">
      <w:r>
        <w:t xml:space="preserve">Ahmed </w:t>
      </w:r>
      <w:proofErr w:type="spellStart"/>
      <w:r>
        <w:t>Kutty</w:t>
      </w:r>
      <w:proofErr w:type="spellEnd"/>
    </w:p>
    <w:p w14:paraId="28EE65A5" w14:textId="77777777" w:rsidR="00EE4D25" w:rsidRDefault="00EE4D25" w:rsidP="00EE4D25">
      <w:r>
        <w:t>Donald Kollisch</w:t>
      </w:r>
    </w:p>
    <w:p w14:paraId="5CBE2E14" w14:textId="77777777" w:rsidR="00EE4D25" w:rsidRDefault="00EE4D25" w:rsidP="00EE4D25">
      <w:r>
        <w:t xml:space="preserve">Rob </w:t>
      </w:r>
      <w:proofErr w:type="spellStart"/>
      <w:r>
        <w:t>Kiefner</w:t>
      </w:r>
      <w:proofErr w:type="spellEnd"/>
    </w:p>
    <w:p w14:paraId="06FA9C85" w14:textId="77777777" w:rsidR="00EE4D25" w:rsidRDefault="00EE4D25" w:rsidP="00EE4D25">
      <w:r>
        <w:t xml:space="preserve">Gary </w:t>
      </w:r>
      <w:proofErr w:type="spellStart"/>
      <w:r>
        <w:t>Sobelson</w:t>
      </w:r>
      <w:proofErr w:type="spellEnd"/>
    </w:p>
    <w:p w14:paraId="1153E73A" w14:textId="07C53605" w:rsidR="00333BA0" w:rsidRDefault="00333BA0" w:rsidP="00EE4D25">
      <w:r>
        <w:t xml:space="preserve">Ken </w:t>
      </w:r>
      <w:proofErr w:type="spellStart"/>
      <w:r>
        <w:t>Dolkart</w:t>
      </w:r>
      <w:proofErr w:type="spellEnd"/>
    </w:p>
    <w:p w14:paraId="5ADA6799" w14:textId="5C4B0042" w:rsidR="00333BA0" w:rsidRDefault="00333BA0" w:rsidP="00EE4D25">
      <w:r>
        <w:t xml:space="preserve">Elizabeth </w:t>
      </w:r>
      <w:proofErr w:type="gramStart"/>
      <w:r>
        <w:t>Sanders</w:t>
      </w:r>
      <w:r w:rsidR="00E545B5">
        <w:t xml:space="preserve">  </w:t>
      </w:r>
      <w:proofErr w:type="gramEnd"/>
      <w:r w:rsidR="00E545B5">
        <w:fldChar w:fldCharType="begin"/>
      </w:r>
      <w:r w:rsidR="00E545B5">
        <w:instrText xml:space="preserve"> HYPERLINK "mailto:elizsan@comcast.net" </w:instrText>
      </w:r>
      <w:r w:rsidR="00E545B5">
        <w:fldChar w:fldCharType="separate"/>
      </w:r>
      <w:r w:rsidR="00E545B5" w:rsidRPr="00922EE8">
        <w:rPr>
          <w:rStyle w:val="Hyperlink"/>
        </w:rPr>
        <w:t>elizsan@comcast.net</w:t>
      </w:r>
      <w:r w:rsidR="00E545B5">
        <w:fldChar w:fldCharType="end"/>
      </w:r>
      <w:r w:rsidR="00E545B5">
        <w:t xml:space="preserve"> </w:t>
      </w:r>
    </w:p>
    <w:p w14:paraId="33B624B3" w14:textId="31444E95" w:rsidR="00333BA0" w:rsidRDefault="00333BA0" w:rsidP="00EE4D25">
      <w:r>
        <w:t>John Swartz</w:t>
      </w:r>
    </w:p>
    <w:p w14:paraId="49BEA171" w14:textId="7D0CBC34" w:rsidR="00333BA0" w:rsidRDefault="00333BA0" w:rsidP="00EE4D25">
      <w:r>
        <w:t xml:space="preserve">Dave </w:t>
      </w:r>
      <w:proofErr w:type="spellStart"/>
      <w:r>
        <w:t>Ecklein</w:t>
      </w:r>
      <w:proofErr w:type="spellEnd"/>
    </w:p>
    <w:p w14:paraId="24877E80" w14:textId="6091B0A4" w:rsidR="00333BA0" w:rsidRDefault="00333BA0" w:rsidP="00EE4D25">
      <w:proofErr w:type="spellStart"/>
      <w:r>
        <w:t>Cosy</w:t>
      </w:r>
      <w:proofErr w:type="spellEnd"/>
      <w:r>
        <w:t xml:space="preserve"> Santiago</w:t>
      </w:r>
    </w:p>
    <w:p w14:paraId="7A9B8990" w14:textId="3BF95385" w:rsidR="00333BA0" w:rsidRDefault="00333BA0" w:rsidP="00EE4D25">
      <w:r>
        <w:t xml:space="preserve">Phyllis </w:t>
      </w:r>
      <w:proofErr w:type="spellStart"/>
      <w:r>
        <w:t>Piotrow</w:t>
      </w:r>
      <w:proofErr w:type="spellEnd"/>
    </w:p>
    <w:p w14:paraId="6C9D1092" w14:textId="50326A4E" w:rsidR="00333BA0" w:rsidRDefault="00333BA0" w:rsidP="00EE4D25">
      <w:proofErr w:type="spellStart"/>
      <w:r>
        <w:t>Oge</w:t>
      </w:r>
      <w:proofErr w:type="spellEnd"/>
      <w:r>
        <w:t xml:space="preserve"> Young</w:t>
      </w:r>
    </w:p>
    <w:p w14:paraId="73350218" w14:textId="75ED79D1" w:rsidR="00333BA0" w:rsidRDefault="004B7A4B" w:rsidP="00EE4D25">
      <w:r>
        <w:t>Katharine</w:t>
      </w:r>
      <w:r w:rsidR="00333BA0">
        <w:t xml:space="preserve"> </w:t>
      </w:r>
      <w:proofErr w:type="gramStart"/>
      <w:r w:rsidR="00333BA0">
        <w:t>Nevins</w:t>
      </w:r>
      <w:r w:rsidR="00ED59E4">
        <w:t xml:space="preserve">  </w:t>
      </w:r>
      <w:proofErr w:type="gramEnd"/>
      <w:r w:rsidR="00ED59E4">
        <w:fldChar w:fldCharType="begin"/>
      </w:r>
      <w:r w:rsidR="00ED59E4">
        <w:instrText xml:space="preserve"> HYPERLINK "mailto:info@mainstreetbookends.com" </w:instrText>
      </w:r>
      <w:r w:rsidR="00ED59E4">
        <w:fldChar w:fldCharType="separate"/>
      </w:r>
      <w:r w:rsidR="00ED59E4" w:rsidRPr="00922EE8">
        <w:rPr>
          <w:rStyle w:val="Hyperlink"/>
        </w:rPr>
        <w:t>info@mainstreetbookends.com</w:t>
      </w:r>
      <w:r w:rsidR="00ED59E4">
        <w:fldChar w:fldCharType="end"/>
      </w:r>
      <w:r w:rsidR="00ED59E4">
        <w:t xml:space="preserve"> </w:t>
      </w:r>
    </w:p>
    <w:p w14:paraId="539E45E2" w14:textId="3CB68A77" w:rsidR="00333BA0" w:rsidRDefault="004B7A4B" w:rsidP="00EE4D25">
      <w:r>
        <w:t>Nei</w:t>
      </w:r>
      <w:r w:rsidR="00333BA0">
        <w:t>l Nevins</w:t>
      </w:r>
    </w:p>
    <w:p w14:paraId="57535954" w14:textId="77777777" w:rsidR="00EE4D25" w:rsidRDefault="00EE4D25" w:rsidP="00EE4D25">
      <w:r>
        <w:t xml:space="preserve">Lauren </w:t>
      </w:r>
      <w:proofErr w:type="spellStart"/>
      <w:r>
        <w:t>Hallahan</w:t>
      </w:r>
      <w:proofErr w:type="spellEnd"/>
      <w:r>
        <w:t xml:space="preserve"> (phone)</w:t>
      </w:r>
    </w:p>
    <w:p w14:paraId="22221A33" w14:textId="77777777" w:rsidR="00333BA0" w:rsidRPr="00333BA0" w:rsidRDefault="00333BA0" w:rsidP="00333BA0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</w:p>
    <w:p w14:paraId="3E908953" w14:textId="49F1064D" w:rsidR="006C255B" w:rsidRPr="006C255B" w:rsidRDefault="006C255B" w:rsidP="00EE4D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Don: </w:t>
      </w:r>
      <w:r w:rsidRPr="006C255B">
        <w:rPr>
          <w:rFonts w:cs="Calibri"/>
          <w:color w:val="FF0000"/>
          <w:sz w:val="28"/>
          <w:szCs w:val="28"/>
        </w:rPr>
        <w:t>I will ask PNHP to off-load outdated web-site</w:t>
      </w:r>
    </w:p>
    <w:p w14:paraId="0B9A790E" w14:textId="48B53A37" w:rsidR="00EE4D25" w:rsidRDefault="00EE4D25" w:rsidP="00EE4D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EE4D25">
        <w:rPr>
          <w:rFonts w:cs="Calibri"/>
          <w:sz w:val="28"/>
          <w:szCs w:val="28"/>
        </w:rPr>
        <w:t>Ahmed: Rally on 4/8 was cold and successful</w:t>
      </w:r>
    </w:p>
    <w:p w14:paraId="6941180E" w14:textId="789DC443" w:rsidR="006C255B" w:rsidRDefault="006C255B" w:rsidP="006C255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35 participants, 4-5 speakers</w:t>
      </w:r>
    </w:p>
    <w:p w14:paraId="577F498E" w14:textId="4675EDE7" w:rsidR="006C255B" w:rsidRDefault="006C255B" w:rsidP="006C255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Phyllis: we should have a designated photographer who can send photos around</w:t>
      </w:r>
    </w:p>
    <w:p w14:paraId="353496D4" w14:textId="3D8B09AC" w:rsidR="006C255B" w:rsidRDefault="006C255B" w:rsidP="006C255B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Kath Allen took photos</w:t>
      </w:r>
    </w:p>
    <w:p w14:paraId="19FEF057" w14:textId="78A0AFF7" w:rsidR="006C255B" w:rsidRDefault="006C255B" w:rsidP="006C255B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Monadnock</w:t>
      </w:r>
      <w:proofErr w:type="spellEnd"/>
      <w:r>
        <w:rPr>
          <w:rFonts w:cs="Calibri"/>
          <w:sz w:val="28"/>
          <w:szCs w:val="28"/>
        </w:rPr>
        <w:t xml:space="preserve"> Progressive Alliance web-site has photos</w:t>
      </w:r>
    </w:p>
    <w:p w14:paraId="6456FFD0" w14:textId="366A361D" w:rsidR="006C255B" w:rsidRDefault="006C255B" w:rsidP="006C255B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Videographer’s video-card was sent to Ed Helm</w:t>
      </w:r>
    </w:p>
    <w:p w14:paraId="335A9DF3" w14:textId="6B2B42FE" w:rsidR="006C255B" w:rsidRDefault="006C255B" w:rsidP="006C255B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Susan: I can send </w:t>
      </w:r>
      <w:proofErr w:type="gramStart"/>
      <w:r>
        <w:rPr>
          <w:rFonts w:cs="Calibri"/>
          <w:sz w:val="28"/>
          <w:szCs w:val="28"/>
        </w:rPr>
        <w:t>photos  to</w:t>
      </w:r>
      <w:proofErr w:type="gramEnd"/>
      <w:r>
        <w:rPr>
          <w:rFonts w:cs="Calibri"/>
          <w:sz w:val="28"/>
          <w:szCs w:val="28"/>
        </w:rPr>
        <w:t xml:space="preserve"> the Monitor; </w:t>
      </w:r>
    </w:p>
    <w:p w14:paraId="23AAD146" w14:textId="042C0573" w:rsidR="006C255B" w:rsidRDefault="006C255B" w:rsidP="006C255B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Ken: I will get photos send from MPA</w:t>
      </w:r>
    </w:p>
    <w:p w14:paraId="27D9CA85" w14:textId="1BEA27EF" w:rsidR="006C255B" w:rsidRDefault="006C255B" w:rsidP="006C255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We need post-publicity</w:t>
      </w:r>
    </w:p>
    <w:p w14:paraId="693B1D91" w14:textId="43D20C02" w:rsidR="006C255B" w:rsidRDefault="000A1227" w:rsidP="000A12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Ahmed: HB250 Study Committee</w:t>
      </w:r>
      <w:r w:rsidR="00A66D91">
        <w:rPr>
          <w:rFonts w:cs="Calibri"/>
          <w:sz w:val="28"/>
          <w:szCs w:val="28"/>
        </w:rPr>
        <w:t xml:space="preserve"> –</w:t>
      </w:r>
      <w:r w:rsidR="00BA18A2">
        <w:rPr>
          <w:rFonts w:cs="Calibri"/>
          <w:sz w:val="28"/>
          <w:szCs w:val="28"/>
        </w:rPr>
        <w:t xml:space="preserve"> Senate Hearing, May 2, 2pm</w:t>
      </w:r>
    </w:p>
    <w:p w14:paraId="3942C9EE" w14:textId="77777777" w:rsidR="000A1227" w:rsidRDefault="000A1227" w:rsidP="000A122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Commerce members:  </w:t>
      </w:r>
    </w:p>
    <w:p w14:paraId="500BB721" w14:textId="77777777" w:rsidR="000A1227" w:rsidRDefault="000A1227" w:rsidP="000A1227">
      <w:pPr>
        <w:pStyle w:val="ListParagraph"/>
        <w:widowControl w:val="0"/>
        <w:autoSpaceDE w:val="0"/>
        <w:autoSpaceDN w:val="0"/>
        <w:adjustRightInd w:val="0"/>
        <w:ind w:left="1800" w:right="-1260"/>
        <w:rPr>
          <w:rFonts w:eastAsia="Times New Roman" w:cs="Times New Roman"/>
        </w:rPr>
      </w:pPr>
      <w:hyperlink r:id="rId6" w:history="1">
        <w:r>
          <w:rPr>
            <w:rStyle w:val="Hyperlink"/>
            <w:rFonts w:eastAsia="Times New Roman" w:cs="Times New Roman"/>
          </w:rPr>
          <w:t>Daniel Innis</w:t>
        </w:r>
      </w:hyperlink>
      <w:proofErr w:type="gramStart"/>
      <w:r>
        <w:rPr>
          <w:rFonts w:eastAsia="Times New Roman" w:cs="Times New Roman"/>
        </w:rPr>
        <w:t xml:space="preserve">  Chairman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</w:r>
      <w:hyperlink r:id="rId7" w:history="1">
        <w:r>
          <w:rPr>
            <w:rStyle w:val="Hyperlink"/>
            <w:rFonts w:eastAsia="Times New Roman" w:cs="Times New Roman"/>
          </w:rPr>
          <w:t>Harold French</w:t>
        </w:r>
      </w:hyperlink>
      <w:r>
        <w:rPr>
          <w:rFonts w:eastAsia="Times New Roman" w:cs="Times New Roman"/>
        </w:rPr>
        <w:t xml:space="preserve">  V Chairman </w:t>
      </w:r>
      <w:r>
        <w:rPr>
          <w:rFonts w:eastAsia="Times New Roman" w:cs="Times New Roman"/>
        </w:rPr>
        <w:br/>
      </w:r>
      <w:hyperlink r:id="rId8" w:history="1">
        <w:r>
          <w:rPr>
            <w:rStyle w:val="Hyperlink"/>
            <w:rFonts w:eastAsia="Times New Roman" w:cs="Times New Roman"/>
          </w:rPr>
          <w:t>Andy Sanborn</w:t>
        </w:r>
      </w:hyperlink>
      <w:r>
        <w:rPr>
          <w:rFonts w:eastAsia="Times New Roman" w:cs="Times New Roman"/>
        </w:rPr>
        <w:t xml:space="preserve">   </w:t>
      </w:r>
      <w:r>
        <w:rPr>
          <w:rFonts w:eastAsia="Times New Roman" w:cs="Times New Roman"/>
        </w:rPr>
        <w:br/>
      </w:r>
      <w:hyperlink r:id="rId9" w:history="1">
        <w:r>
          <w:rPr>
            <w:rStyle w:val="Hyperlink"/>
            <w:rFonts w:eastAsia="Times New Roman" w:cs="Times New Roman"/>
          </w:rPr>
          <w:t>Donna </w:t>
        </w:r>
        <w:proofErr w:type="spellStart"/>
        <w:r>
          <w:rPr>
            <w:rStyle w:val="Hyperlink"/>
            <w:rFonts w:eastAsia="Times New Roman" w:cs="Times New Roman"/>
          </w:rPr>
          <w:t>Soucy</w:t>
        </w:r>
        <w:proofErr w:type="spellEnd"/>
      </w:hyperlink>
      <w:r>
        <w:rPr>
          <w:rFonts w:eastAsia="Times New Roman" w:cs="Times New Roman"/>
        </w:rPr>
        <w:t xml:space="preserve">   </w:t>
      </w:r>
      <w:r>
        <w:rPr>
          <w:rFonts w:eastAsia="Times New Roman" w:cs="Times New Roman"/>
        </w:rPr>
        <w:br/>
      </w:r>
      <w:hyperlink r:id="rId10" w:history="1">
        <w:r>
          <w:rPr>
            <w:rStyle w:val="Hyperlink"/>
            <w:rFonts w:eastAsia="Times New Roman" w:cs="Times New Roman"/>
          </w:rPr>
          <w:t>Bette </w:t>
        </w:r>
        <w:proofErr w:type="spellStart"/>
        <w:r>
          <w:rPr>
            <w:rStyle w:val="Hyperlink"/>
            <w:rFonts w:eastAsia="Times New Roman" w:cs="Times New Roman"/>
          </w:rPr>
          <w:t>Lasky</w:t>
        </w:r>
        <w:proofErr w:type="spellEnd"/>
      </w:hyperlink>
      <w:r>
        <w:rPr>
          <w:rFonts w:eastAsia="Times New Roman" w:cs="Times New Roman"/>
        </w:rPr>
        <w:t xml:space="preserve">  </w:t>
      </w:r>
    </w:p>
    <w:p w14:paraId="7DA69081" w14:textId="642D7345" w:rsidR="000A1227" w:rsidRDefault="000A1227" w:rsidP="000A1227">
      <w:pPr>
        <w:widowControl w:val="0"/>
        <w:autoSpaceDE w:val="0"/>
        <w:autoSpaceDN w:val="0"/>
        <w:adjustRightInd w:val="0"/>
        <w:ind w:right="-1260" w:firstLine="720"/>
        <w:rPr>
          <w:rFonts w:cs="Calibri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 </w:t>
      </w:r>
      <w:r>
        <w:rPr>
          <w:rFonts w:cs="Calibri"/>
          <w:color w:val="FF0000"/>
          <w:sz w:val="28"/>
          <w:szCs w:val="28"/>
        </w:rPr>
        <w:tab/>
      </w:r>
      <w:r w:rsidRPr="000A1227">
        <w:rPr>
          <w:rFonts w:cs="Calibri"/>
          <w:sz w:val="28"/>
          <w:szCs w:val="28"/>
        </w:rPr>
        <w:t xml:space="preserve">b. </w:t>
      </w:r>
      <w:r>
        <w:rPr>
          <w:rFonts w:cs="Calibri"/>
          <w:sz w:val="28"/>
          <w:szCs w:val="28"/>
        </w:rPr>
        <w:t xml:space="preserve"> Addition of  “high-risk pools” muddies the waters a bit </w:t>
      </w:r>
    </w:p>
    <w:p w14:paraId="3A55C84C" w14:textId="1603FBF0" w:rsidR="000A1227" w:rsidRDefault="000A1227" w:rsidP="00A66D91">
      <w:pPr>
        <w:widowControl w:val="0"/>
        <w:autoSpaceDE w:val="0"/>
        <w:autoSpaceDN w:val="0"/>
        <w:adjustRightInd w:val="0"/>
        <w:ind w:left="1420"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c.  Ahmed: I have invited Tom Sherman and Martha Fuller</w:t>
      </w:r>
      <w:r w:rsidR="00A66D91">
        <w:rPr>
          <w:rFonts w:cs="Calibri"/>
          <w:sz w:val="28"/>
          <w:szCs w:val="28"/>
        </w:rPr>
        <w:t>-</w:t>
      </w:r>
      <w:proofErr w:type="gramStart"/>
      <w:r w:rsidR="00A66D91">
        <w:rPr>
          <w:rFonts w:cs="Calibri"/>
          <w:sz w:val="28"/>
          <w:szCs w:val="28"/>
        </w:rPr>
        <w:t>Clark</w:t>
      </w:r>
      <w:r>
        <w:rPr>
          <w:rFonts w:cs="Calibri"/>
          <w:sz w:val="28"/>
          <w:szCs w:val="28"/>
        </w:rPr>
        <w:t xml:space="preserve">  to</w:t>
      </w:r>
      <w:proofErr w:type="gramEnd"/>
      <w:r>
        <w:rPr>
          <w:rFonts w:cs="Calibri"/>
          <w:sz w:val="28"/>
          <w:szCs w:val="28"/>
        </w:rPr>
        <w:t xml:space="preserve"> </w:t>
      </w:r>
      <w:r w:rsidR="00A66D91">
        <w:rPr>
          <w:rFonts w:cs="Calibri"/>
          <w:sz w:val="28"/>
          <w:szCs w:val="28"/>
        </w:rPr>
        <w:t xml:space="preserve">            </w:t>
      </w:r>
      <w:r>
        <w:rPr>
          <w:rFonts w:cs="Calibri"/>
          <w:sz w:val="28"/>
          <w:szCs w:val="28"/>
        </w:rPr>
        <w:t>come</w:t>
      </w:r>
    </w:p>
    <w:p w14:paraId="163D9C2B" w14:textId="556E7576" w:rsidR="00A66D91" w:rsidRDefault="00A66D91" w:rsidP="000A1227">
      <w:pPr>
        <w:widowControl w:val="0"/>
        <w:autoSpaceDE w:val="0"/>
        <w:autoSpaceDN w:val="0"/>
        <w:adjustRightInd w:val="0"/>
        <w:ind w:right="-1260" w:firstLine="720"/>
        <w:rPr>
          <w:rFonts w:cs="Calibri"/>
          <w:color w:val="FF0000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d.  </w:t>
      </w:r>
      <w:r w:rsidRPr="00A66D91">
        <w:rPr>
          <w:rFonts w:cs="Calibri"/>
          <w:color w:val="FF0000"/>
          <w:sz w:val="28"/>
          <w:szCs w:val="28"/>
        </w:rPr>
        <w:t>Gary: I will approach Dr. Fothergill to come speak to it.</w:t>
      </w:r>
    </w:p>
    <w:p w14:paraId="19A0354A" w14:textId="77777777" w:rsidR="00A66D91" w:rsidRDefault="00A66D91" w:rsidP="000A1227">
      <w:pPr>
        <w:widowControl w:val="0"/>
        <w:autoSpaceDE w:val="0"/>
        <w:autoSpaceDN w:val="0"/>
        <w:adjustRightInd w:val="0"/>
        <w:ind w:right="-1260" w:firstLine="720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            e.  Ken: I will approach Betty </w:t>
      </w:r>
      <w:proofErr w:type="spellStart"/>
      <w:r>
        <w:rPr>
          <w:rFonts w:cs="Calibri"/>
          <w:color w:val="FF0000"/>
          <w:sz w:val="28"/>
          <w:szCs w:val="28"/>
        </w:rPr>
        <w:t>Laske</w:t>
      </w:r>
      <w:proofErr w:type="spellEnd"/>
    </w:p>
    <w:p w14:paraId="605A53A9" w14:textId="75AF03DE" w:rsidR="00A66D91" w:rsidRDefault="00A66D91" w:rsidP="00A66D91">
      <w:pPr>
        <w:widowControl w:val="0"/>
        <w:autoSpaceDE w:val="0"/>
        <w:autoSpaceDN w:val="0"/>
        <w:adjustRightInd w:val="0"/>
        <w:ind w:right="-1260" w:firstLine="720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            f.  Don: I will approach Donna </w:t>
      </w:r>
      <w:proofErr w:type="spellStart"/>
      <w:r>
        <w:rPr>
          <w:rFonts w:cs="Calibri"/>
          <w:color w:val="FF0000"/>
          <w:sz w:val="28"/>
          <w:szCs w:val="28"/>
        </w:rPr>
        <w:t>Soucy</w:t>
      </w:r>
      <w:proofErr w:type="spellEnd"/>
      <w:r>
        <w:rPr>
          <w:rFonts w:cs="Calibri"/>
          <w:color w:val="FF0000"/>
          <w:sz w:val="28"/>
          <w:szCs w:val="28"/>
        </w:rPr>
        <w:t xml:space="preserve"> </w:t>
      </w:r>
    </w:p>
    <w:p w14:paraId="12C316F8" w14:textId="2E507300" w:rsidR="00A66D91" w:rsidRDefault="00A66D91" w:rsidP="000A1227">
      <w:pPr>
        <w:widowControl w:val="0"/>
        <w:autoSpaceDE w:val="0"/>
        <w:autoSpaceDN w:val="0"/>
        <w:adjustRightInd w:val="0"/>
        <w:ind w:right="-1260" w:firstLine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g</w:t>
      </w:r>
      <w:r w:rsidRPr="00A66D91">
        <w:rPr>
          <w:rFonts w:cs="Calibri"/>
          <w:sz w:val="28"/>
          <w:szCs w:val="28"/>
        </w:rPr>
        <w:t>.  Phyllis:</w:t>
      </w:r>
      <w:r>
        <w:rPr>
          <w:rFonts w:cs="Calibri"/>
          <w:sz w:val="28"/>
          <w:szCs w:val="28"/>
        </w:rPr>
        <w:t xml:space="preserve">  tell an emotional story from a patient </w:t>
      </w:r>
    </w:p>
    <w:p w14:paraId="11442D06" w14:textId="1F120708" w:rsidR="00A66D91" w:rsidRDefault="00A66D91" w:rsidP="000A1227">
      <w:pPr>
        <w:widowControl w:val="0"/>
        <w:autoSpaceDE w:val="0"/>
        <w:autoSpaceDN w:val="0"/>
        <w:adjustRightInd w:val="0"/>
        <w:ind w:right="-1260" w:firstLine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</w:t>
      </w:r>
      <w:proofErr w:type="gramStart"/>
      <w:r>
        <w:rPr>
          <w:rFonts w:cs="Calibri"/>
          <w:sz w:val="28"/>
          <w:szCs w:val="28"/>
        </w:rPr>
        <w:t>have</w:t>
      </w:r>
      <w:proofErr w:type="gramEnd"/>
      <w:r>
        <w:rPr>
          <w:rFonts w:cs="Calibri"/>
          <w:sz w:val="28"/>
          <w:szCs w:val="28"/>
        </w:rPr>
        <w:t xml:space="preserve"> a lot of “live bodies” at the hearing</w:t>
      </w:r>
    </w:p>
    <w:p w14:paraId="1E57848F" w14:textId="66F974A7" w:rsidR="00A66D91" w:rsidRDefault="00A66D91" w:rsidP="004F7C2E">
      <w:pPr>
        <w:widowControl w:val="0"/>
        <w:autoSpaceDE w:val="0"/>
        <w:autoSpaceDN w:val="0"/>
        <w:adjustRightInd w:val="0"/>
        <w:ind w:left="1440" w:right="-1260"/>
        <w:rPr>
          <w:rFonts w:cs="Calibri"/>
          <w:color w:val="FF0000"/>
          <w:sz w:val="28"/>
          <w:szCs w:val="28"/>
        </w:rPr>
      </w:pPr>
      <w:r>
        <w:rPr>
          <w:rFonts w:cs="Calibri"/>
          <w:sz w:val="28"/>
          <w:szCs w:val="28"/>
        </w:rPr>
        <w:t xml:space="preserve">h.  </w:t>
      </w:r>
      <w:r w:rsidR="00BE5A2A">
        <w:rPr>
          <w:rFonts w:cs="Calibri"/>
          <w:color w:val="FF0000"/>
          <w:sz w:val="28"/>
          <w:szCs w:val="28"/>
        </w:rPr>
        <w:t>Phyllis: I can ask Bob O’Dell come to testif</w:t>
      </w:r>
      <w:r w:rsidRPr="00BE5A2A">
        <w:rPr>
          <w:rFonts w:cs="Calibri"/>
          <w:color w:val="FF0000"/>
          <w:sz w:val="28"/>
          <w:szCs w:val="28"/>
        </w:rPr>
        <w:t>y</w:t>
      </w:r>
      <w:r w:rsidR="005977FB">
        <w:rPr>
          <w:rFonts w:cs="Calibri"/>
          <w:color w:val="FF0000"/>
          <w:sz w:val="28"/>
          <w:szCs w:val="28"/>
        </w:rPr>
        <w:t xml:space="preserve"> or – perhaps even better –</w:t>
      </w:r>
      <w:r w:rsidR="004F7C2E">
        <w:rPr>
          <w:rFonts w:cs="Calibri"/>
          <w:color w:val="FF0000"/>
          <w:sz w:val="28"/>
          <w:szCs w:val="28"/>
        </w:rPr>
        <w:t xml:space="preserve"> to reach out to the Chair</w:t>
      </w:r>
    </w:p>
    <w:p w14:paraId="2FCFEB8E" w14:textId="77777777" w:rsidR="00BE5A2A" w:rsidRDefault="00BE5A2A" w:rsidP="00BE5A2A">
      <w:pPr>
        <w:widowControl w:val="0"/>
        <w:autoSpaceDE w:val="0"/>
        <w:autoSpaceDN w:val="0"/>
        <w:adjustRightInd w:val="0"/>
        <w:ind w:right="-1260" w:firstLine="720"/>
        <w:rPr>
          <w:rFonts w:cs="Calibri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            </w:t>
      </w:r>
      <w:proofErr w:type="spellStart"/>
      <w:r>
        <w:rPr>
          <w:rFonts w:cs="Calibri"/>
          <w:color w:val="FF0000"/>
          <w:sz w:val="28"/>
          <w:szCs w:val="28"/>
        </w:rPr>
        <w:t>i</w:t>
      </w:r>
      <w:proofErr w:type="spellEnd"/>
      <w:r w:rsidRPr="00BE5A2A">
        <w:rPr>
          <w:rFonts w:cs="Calibri"/>
          <w:sz w:val="28"/>
          <w:szCs w:val="28"/>
        </w:rPr>
        <w:t>.   Ahmed: we can quote data re: impact of ACA-repeal on N</w:t>
      </w:r>
    </w:p>
    <w:p w14:paraId="4F2E681A" w14:textId="19DA94A0" w:rsidR="00BE5A2A" w:rsidRDefault="00BE5A2A" w:rsidP="00BE5A2A">
      <w:pPr>
        <w:widowControl w:val="0"/>
        <w:autoSpaceDE w:val="0"/>
        <w:autoSpaceDN w:val="0"/>
        <w:adjustRightInd w:val="0"/>
        <w:ind w:left="720"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proofErr w:type="gramStart"/>
      <w:r>
        <w:rPr>
          <w:rFonts w:cs="Calibri"/>
          <w:sz w:val="28"/>
          <w:szCs w:val="28"/>
        </w:rPr>
        <w:t>j</w:t>
      </w:r>
      <w:proofErr w:type="gramEnd"/>
      <w:r>
        <w:rPr>
          <w:rFonts w:cs="Calibri"/>
          <w:sz w:val="28"/>
          <w:szCs w:val="28"/>
        </w:rPr>
        <w:t>:   Lauren: we can hire Gerald Friedman to do Economic analysis if                needed</w:t>
      </w:r>
    </w:p>
    <w:p w14:paraId="71847F16" w14:textId="0C18E543" w:rsidR="00BE5A2A" w:rsidRDefault="00BE5A2A" w:rsidP="00BE5A2A">
      <w:pPr>
        <w:widowControl w:val="0"/>
        <w:autoSpaceDE w:val="0"/>
        <w:autoSpaceDN w:val="0"/>
        <w:adjustRightInd w:val="0"/>
        <w:ind w:left="720"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k.  Gary: should we reach out to Tyler </w:t>
      </w:r>
      <w:proofErr w:type="spellStart"/>
      <w:r>
        <w:rPr>
          <w:rFonts w:cs="Calibri"/>
          <w:sz w:val="28"/>
          <w:szCs w:val="28"/>
        </w:rPr>
        <w:t>Brannen</w:t>
      </w:r>
      <w:proofErr w:type="spellEnd"/>
      <w:r>
        <w:rPr>
          <w:rFonts w:cs="Calibri"/>
          <w:sz w:val="28"/>
          <w:szCs w:val="28"/>
        </w:rPr>
        <w:t xml:space="preserve">?   </w:t>
      </w:r>
    </w:p>
    <w:p w14:paraId="030C5B58" w14:textId="0D0E5C9F" w:rsidR="00BE5A2A" w:rsidRDefault="00BE5A2A" w:rsidP="00BE5A2A">
      <w:pPr>
        <w:widowControl w:val="0"/>
        <w:autoSpaceDE w:val="0"/>
        <w:autoSpaceDN w:val="0"/>
        <w:adjustRightInd w:val="0"/>
        <w:ind w:left="720"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proofErr w:type="spellStart"/>
      <w:r>
        <w:rPr>
          <w:rFonts w:cs="Calibri"/>
          <w:sz w:val="28"/>
          <w:szCs w:val="28"/>
        </w:rPr>
        <w:t>i</w:t>
      </w:r>
      <w:proofErr w:type="spellEnd"/>
      <w:r>
        <w:rPr>
          <w:rFonts w:cs="Calibri"/>
          <w:sz w:val="28"/>
          <w:szCs w:val="28"/>
        </w:rPr>
        <w:t>. Ahmed: I think he will not oppose it</w:t>
      </w:r>
    </w:p>
    <w:p w14:paraId="321FE7DA" w14:textId="30B13F63" w:rsidR="00BE5A2A" w:rsidRDefault="00BE5A2A" w:rsidP="00BE5A2A">
      <w:pPr>
        <w:widowControl w:val="0"/>
        <w:autoSpaceDE w:val="0"/>
        <w:autoSpaceDN w:val="0"/>
        <w:adjustRightInd w:val="0"/>
        <w:ind w:left="720" w:right="-1260"/>
        <w:rPr>
          <w:rFonts w:cs="Calibri"/>
          <w:color w:val="FF0000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            ii.  </w:t>
      </w:r>
      <w:r>
        <w:rPr>
          <w:rFonts w:cs="Calibri"/>
          <w:color w:val="FF0000"/>
          <w:sz w:val="28"/>
          <w:szCs w:val="28"/>
        </w:rPr>
        <w:t>Gary</w:t>
      </w:r>
      <w:r w:rsidRPr="00BE5A2A">
        <w:rPr>
          <w:rFonts w:cs="Calibri"/>
          <w:color w:val="FF0000"/>
          <w:sz w:val="28"/>
          <w:szCs w:val="28"/>
        </w:rPr>
        <w:t xml:space="preserve">: I will approach Tyler </w:t>
      </w:r>
      <w:proofErr w:type="spellStart"/>
      <w:r w:rsidRPr="00BE5A2A">
        <w:rPr>
          <w:rFonts w:cs="Calibri"/>
          <w:color w:val="FF0000"/>
          <w:sz w:val="28"/>
          <w:szCs w:val="28"/>
        </w:rPr>
        <w:t>Brannen</w:t>
      </w:r>
      <w:proofErr w:type="spellEnd"/>
      <w:r>
        <w:rPr>
          <w:rFonts w:cs="Calibri"/>
          <w:color w:val="FF0000"/>
          <w:sz w:val="28"/>
          <w:szCs w:val="28"/>
        </w:rPr>
        <w:t xml:space="preserve"> or Jan Paterson</w:t>
      </w:r>
    </w:p>
    <w:p w14:paraId="1AD989F7" w14:textId="0A6389C3" w:rsidR="00BE5A2A" w:rsidRPr="00BA18A2" w:rsidRDefault="00BE5A2A" w:rsidP="00BE5A2A">
      <w:pPr>
        <w:widowControl w:val="0"/>
        <w:autoSpaceDE w:val="0"/>
        <w:autoSpaceDN w:val="0"/>
        <w:adjustRightInd w:val="0"/>
        <w:ind w:left="720" w:right="-1260"/>
        <w:rPr>
          <w:rFonts w:cs="Calibri"/>
          <w:color w:val="FF0000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</w:t>
      </w:r>
      <w:proofErr w:type="gramStart"/>
      <w:r>
        <w:rPr>
          <w:rFonts w:cs="Calibri"/>
          <w:sz w:val="28"/>
          <w:szCs w:val="28"/>
        </w:rPr>
        <w:t>l</w:t>
      </w:r>
      <w:proofErr w:type="gramEnd"/>
      <w:r w:rsidRPr="00BA18A2">
        <w:rPr>
          <w:rFonts w:cs="Calibri"/>
          <w:color w:val="FF0000"/>
          <w:sz w:val="28"/>
          <w:szCs w:val="28"/>
        </w:rPr>
        <w:t>. Ahmed</w:t>
      </w:r>
      <w:r w:rsidR="00BA18A2">
        <w:rPr>
          <w:rFonts w:cs="Calibri"/>
          <w:color w:val="FF0000"/>
          <w:sz w:val="28"/>
          <w:szCs w:val="28"/>
        </w:rPr>
        <w:t>/Ken:  We each have a potential</w:t>
      </w:r>
      <w:r w:rsidRPr="00BA18A2">
        <w:rPr>
          <w:rFonts w:cs="Calibri"/>
          <w:color w:val="FF0000"/>
          <w:sz w:val="28"/>
          <w:szCs w:val="28"/>
        </w:rPr>
        <w:t xml:space="preserve"> patient story</w:t>
      </w:r>
    </w:p>
    <w:p w14:paraId="6C237F44" w14:textId="1E620DA0" w:rsidR="00BA18A2" w:rsidRPr="00BA18A2" w:rsidRDefault="00BA18A2" w:rsidP="00BE5A2A">
      <w:pPr>
        <w:widowControl w:val="0"/>
        <w:autoSpaceDE w:val="0"/>
        <w:autoSpaceDN w:val="0"/>
        <w:adjustRightInd w:val="0"/>
        <w:ind w:left="720" w:right="-1260"/>
        <w:rPr>
          <w:rFonts w:cs="Calibri"/>
          <w:color w:val="FF0000"/>
          <w:sz w:val="28"/>
          <w:szCs w:val="28"/>
        </w:rPr>
      </w:pPr>
      <w:r w:rsidRPr="00BA18A2">
        <w:rPr>
          <w:rFonts w:cs="Calibri"/>
          <w:color w:val="FF0000"/>
          <w:sz w:val="28"/>
          <w:szCs w:val="28"/>
        </w:rPr>
        <w:t xml:space="preserve">            m. </w:t>
      </w:r>
      <w:r>
        <w:rPr>
          <w:rFonts w:cs="Calibri"/>
          <w:color w:val="FF0000"/>
          <w:sz w:val="28"/>
          <w:szCs w:val="28"/>
        </w:rPr>
        <w:t xml:space="preserve"> </w:t>
      </w:r>
      <w:r w:rsidRPr="00BA18A2">
        <w:rPr>
          <w:rFonts w:cs="Calibri"/>
          <w:color w:val="FF0000"/>
          <w:sz w:val="28"/>
          <w:szCs w:val="28"/>
        </w:rPr>
        <w:t>Ken: I will promote bill to Grantham Dems</w:t>
      </w:r>
    </w:p>
    <w:p w14:paraId="0D21FAA3" w14:textId="77777777" w:rsidR="00BA18A2" w:rsidRDefault="00BA18A2" w:rsidP="00BA18A2">
      <w:pPr>
        <w:widowControl w:val="0"/>
        <w:autoSpaceDE w:val="0"/>
        <w:autoSpaceDN w:val="0"/>
        <w:adjustRightInd w:val="0"/>
        <w:ind w:left="720" w:right="-1260"/>
        <w:rPr>
          <w:rFonts w:cs="Calibri"/>
          <w:color w:val="FF0000"/>
          <w:sz w:val="28"/>
          <w:szCs w:val="28"/>
        </w:rPr>
      </w:pPr>
      <w:r w:rsidRPr="00BA18A2">
        <w:rPr>
          <w:rFonts w:cs="Calibri"/>
          <w:color w:val="FF0000"/>
          <w:sz w:val="28"/>
          <w:szCs w:val="28"/>
        </w:rPr>
        <w:t xml:space="preserve">             n.   Camilla: I will promote to Plymouth Dems</w:t>
      </w:r>
    </w:p>
    <w:p w14:paraId="32B171C4" w14:textId="283C6576" w:rsidR="00BA18A2" w:rsidRDefault="005977FB" w:rsidP="00BA18A2">
      <w:pPr>
        <w:widowControl w:val="0"/>
        <w:autoSpaceDE w:val="0"/>
        <w:autoSpaceDN w:val="0"/>
        <w:adjustRightInd w:val="0"/>
        <w:ind w:left="720" w:right="-1260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            o.   Neil/Katharine</w:t>
      </w:r>
      <w:r w:rsidR="00BA18A2">
        <w:rPr>
          <w:rFonts w:cs="Calibri"/>
          <w:color w:val="FF0000"/>
          <w:sz w:val="28"/>
          <w:szCs w:val="28"/>
        </w:rPr>
        <w:t>:  we will promote to Warner area, if Ahmed sends     information</w:t>
      </w:r>
    </w:p>
    <w:p w14:paraId="48B7C094" w14:textId="2726A02D" w:rsidR="00BA18A2" w:rsidRPr="00BA18A2" w:rsidRDefault="00BA18A2" w:rsidP="00BA18A2">
      <w:pPr>
        <w:widowControl w:val="0"/>
        <w:autoSpaceDE w:val="0"/>
        <w:autoSpaceDN w:val="0"/>
        <w:adjustRightInd w:val="0"/>
        <w:ind w:left="720" w:right="-1260"/>
        <w:rPr>
          <w:rFonts w:cs="Calibri"/>
          <w:color w:val="FF0000"/>
          <w:sz w:val="28"/>
          <w:szCs w:val="28"/>
        </w:rPr>
      </w:pPr>
      <w:r>
        <w:rPr>
          <w:rFonts w:cs="Calibri"/>
          <w:color w:val="FF0000"/>
          <w:sz w:val="28"/>
          <w:szCs w:val="28"/>
        </w:rPr>
        <w:t xml:space="preserve">             p.   Gary: the NHMS is</w:t>
      </w:r>
      <w:r w:rsidR="005977FB">
        <w:rPr>
          <w:rFonts w:cs="Calibri"/>
          <w:color w:val="FF0000"/>
          <w:sz w:val="28"/>
          <w:szCs w:val="28"/>
        </w:rPr>
        <w:t xml:space="preserve"> in favor; I will ask Valerie, </w:t>
      </w:r>
      <w:r>
        <w:rPr>
          <w:rFonts w:cs="Calibri"/>
          <w:color w:val="FF0000"/>
          <w:sz w:val="28"/>
          <w:szCs w:val="28"/>
        </w:rPr>
        <w:t>the NHMS Leg Rep if she will attend</w:t>
      </w:r>
    </w:p>
    <w:p w14:paraId="7A844807" w14:textId="17F58F9C" w:rsidR="00BA18A2" w:rsidRPr="00BA18A2" w:rsidRDefault="00BA18A2" w:rsidP="00BA18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eastAsia="Times New Roman" w:cs="Times New Roman"/>
        </w:rPr>
      </w:pPr>
      <w:r>
        <w:rPr>
          <w:rFonts w:cs="Calibri"/>
          <w:sz w:val="28"/>
          <w:szCs w:val="28"/>
        </w:rPr>
        <w:t xml:space="preserve">John: We can target Shea-Porter (who has supported public option) and </w:t>
      </w:r>
      <w:proofErr w:type="spellStart"/>
      <w:r>
        <w:rPr>
          <w:rFonts w:cs="Calibri"/>
          <w:sz w:val="28"/>
          <w:szCs w:val="28"/>
        </w:rPr>
        <w:t>Kuster</w:t>
      </w:r>
      <w:proofErr w:type="spellEnd"/>
      <w:r>
        <w:rPr>
          <w:rFonts w:cs="Calibri"/>
          <w:sz w:val="28"/>
          <w:szCs w:val="28"/>
        </w:rPr>
        <w:t xml:space="preserve"> to sign onto HR676</w:t>
      </w:r>
      <w:r w:rsidR="00A0180D">
        <w:rPr>
          <w:rFonts w:cs="Calibri"/>
          <w:sz w:val="28"/>
          <w:szCs w:val="28"/>
        </w:rPr>
        <w:t>, over the names of members</w:t>
      </w:r>
    </w:p>
    <w:p w14:paraId="48EAE031" w14:textId="3B5F71A9" w:rsidR="00BA18A2" w:rsidRPr="0097058B" w:rsidRDefault="00BA18A2" w:rsidP="00BA18A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eastAsia="Times New Roman" w:cs="Times New Roman"/>
          <w:color w:val="FF0000"/>
        </w:rPr>
      </w:pPr>
      <w:r>
        <w:rPr>
          <w:rFonts w:cs="Calibri"/>
          <w:sz w:val="28"/>
          <w:szCs w:val="28"/>
        </w:rPr>
        <w:t>J</w:t>
      </w:r>
      <w:r w:rsidRPr="0097058B">
        <w:rPr>
          <w:rFonts w:cs="Calibri"/>
          <w:color w:val="FF0000"/>
          <w:sz w:val="28"/>
          <w:szCs w:val="28"/>
        </w:rPr>
        <w:t xml:space="preserve">ohn: I will draft a letter to Annie </w:t>
      </w:r>
      <w:proofErr w:type="spellStart"/>
      <w:r w:rsidRPr="0097058B">
        <w:rPr>
          <w:rFonts w:cs="Calibri"/>
          <w:color w:val="FF0000"/>
          <w:sz w:val="28"/>
          <w:szCs w:val="28"/>
        </w:rPr>
        <w:t>Kuster</w:t>
      </w:r>
      <w:proofErr w:type="spellEnd"/>
    </w:p>
    <w:p w14:paraId="75A7A485" w14:textId="179C0FDF" w:rsidR="00BA18A2" w:rsidRPr="0097058B" w:rsidRDefault="0097058B" w:rsidP="00BA18A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eastAsia="Times New Roman" w:cs="Times New Roman"/>
          <w:color w:val="FF0000"/>
        </w:rPr>
      </w:pPr>
      <w:r w:rsidRPr="0097058B">
        <w:rPr>
          <w:rFonts w:cs="Calibri"/>
          <w:color w:val="FF0000"/>
          <w:sz w:val="28"/>
          <w:szCs w:val="28"/>
        </w:rPr>
        <w:t>Ahmed: I will draft a letter Carol Shea-Porter</w:t>
      </w:r>
      <w:r w:rsidR="00517193">
        <w:rPr>
          <w:rFonts w:cs="Calibri"/>
          <w:color w:val="FF0000"/>
          <w:sz w:val="28"/>
          <w:szCs w:val="28"/>
        </w:rPr>
        <w:t>, and will ask Steve Merchant to send it.</w:t>
      </w:r>
    </w:p>
    <w:p w14:paraId="70DE371F" w14:textId="7017B775" w:rsidR="00A0180D" w:rsidRPr="00A0180D" w:rsidRDefault="0097058B" w:rsidP="00A0180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eastAsia="Times New Roman" w:cs="Times New Roman"/>
          <w:color w:val="FF0000"/>
        </w:rPr>
      </w:pPr>
      <w:r>
        <w:rPr>
          <w:rFonts w:cs="Calibri"/>
          <w:color w:val="FF0000"/>
          <w:sz w:val="28"/>
          <w:szCs w:val="28"/>
        </w:rPr>
        <w:t xml:space="preserve">Elizabeth: Annie </w:t>
      </w:r>
      <w:proofErr w:type="spellStart"/>
      <w:r>
        <w:rPr>
          <w:rFonts w:cs="Calibri"/>
          <w:color w:val="FF0000"/>
          <w:sz w:val="28"/>
          <w:szCs w:val="28"/>
        </w:rPr>
        <w:t>Kuster</w:t>
      </w:r>
      <w:proofErr w:type="spellEnd"/>
      <w:r>
        <w:rPr>
          <w:rFonts w:cs="Calibri"/>
          <w:color w:val="FF0000"/>
          <w:sz w:val="28"/>
          <w:szCs w:val="28"/>
        </w:rPr>
        <w:t xml:space="preserve"> lives in </w:t>
      </w:r>
      <w:r w:rsidR="00A0180D">
        <w:rPr>
          <w:rFonts w:cs="Calibri"/>
          <w:color w:val="FF0000"/>
          <w:sz w:val="28"/>
          <w:szCs w:val="28"/>
        </w:rPr>
        <w:t>my town, and I can approach her</w:t>
      </w:r>
    </w:p>
    <w:p w14:paraId="46095BE8" w14:textId="0AFD293A" w:rsidR="00A0180D" w:rsidRPr="00A0180D" w:rsidRDefault="00A0180D" w:rsidP="00A0180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eastAsia="Times New Roman" w:cs="Times New Roman"/>
          <w:color w:val="FF0000"/>
        </w:rPr>
      </w:pPr>
      <w:proofErr w:type="spellStart"/>
      <w:r>
        <w:rPr>
          <w:rFonts w:cs="Calibri"/>
          <w:color w:val="FF0000"/>
          <w:sz w:val="28"/>
          <w:szCs w:val="28"/>
        </w:rPr>
        <w:t>Oge</w:t>
      </w:r>
      <w:proofErr w:type="spellEnd"/>
      <w:r>
        <w:rPr>
          <w:rFonts w:cs="Calibri"/>
          <w:color w:val="FF0000"/>
          <w:sz w:val="28"/>
          <w:szCs w:val="28"/>
        </w:rPr>
        <w:t xml:space="preserve">:  I can </w:t>
      </w:r>
      <w:r w:rsidR="004F7C2E">
        <w:rPr>
          <w:rFonts w:cs="Calibri"/>
          <w:color w:val="FF0000"/>
          <w:sz w:val="28"/>
          <w:szCs w:val="28"/>
        </w:rPr>
        <w:t xml:space="preserve">also </w:t>
      </w:r>
      <w:r>
        <w:rPr>
          <w:rFonts w:cs="Calibri"/>
          <w:color w:val="FF0000"/>
          <w:sz w:val="28"/>
          <w:szCs w:val="28"/>
        </w:rPr>
        <w:t xml:space="preserve">approach Annie </w:t>
      </w:r>
      <w:proofErr w:type="spellStart"/>
      <w:r>
        <w:rPr>
          <w:rFonts w:cs="Calibri"/>
          <w:color w:val="FF0000"/>
          <w:sz w:val="28"/>
          <w:szCs w:val="28"/>
        </w:rPr>
        <w:t>Kuster</w:t>
      </w:r>
      <w:proofErr w:type="spellEnd"/>
    </w:p>
    <w:p w14:paraId="3FD4D9AE" w14:textId="0C42D223" w:rsidR="006C255B" w:rsidRPr="0097058B" w:rsidRDefault="006C255B" w:rsidP="00A66D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eastAsia="Times New Roman" w:cs="Times New Roman"/>
        </w:rPr>
      </w:pPr>
      <w:r w:rsidRPr="0097058B">
        <w:rPr>
          <w:rFonts w:cs="Calibri"/>
          <w:sz w:val="28"/>
          <w:szCs w:val="28"/>
        </w:rPr>
        <w:t>Ahmed: Tom had health issues and wasn’t able to f/u on Rotary work</w:t>
      </w:r>
    </w:p>
    <w:p w14:paraId="201E2742" w14:textId="7F00A982" w:rsidR="006C255B" w:rsidRDefault="004F7C2E" w:rsidP="00EE4D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Nei</w:t>
      </w:r>
      <w:bookmarkStart w:id="0" w:name="_GoBack"/>
      <w:bookmarkEnd w:id="0"/>
      <w:r w:rsidR="00517193">
        <w:rPr>
          <w:rFonts w:cs="Calibri"/>
          <w:sz w:val="28"/>
          <w:szCs w:val="28"/>
        </w:rPr>
        <w:t xml:space="preserve">l/Ahmed: Bernie Sanders will be RE-introducing the Senate </w:t>
      </w:r>
      <w:proofErr w:type="gramStart"/>
      <w:r w:rsidR="00517193">
        <w:rPr>
          <w:rFonts w:cs="Calibri"/>
          <w:sz w:val="28"/>
          <w:szCs w:val="28"/>
        </w:rPr>
        <w:t>bill  soon</w:t>
      </w:r>
      <w:proofErr w:type="gramEnd"/>
    </w:p>
    <w:p w14:paraId="59199575" w14:textId="7D27FD38" w:rsidR="00517193" w:rsidRDefault="00517193" w:rsidP="00EE4D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Recent presentations</w:t>
      </w:r>
    </w:p>
    <w:p w14:paraId="4587933A" w14:textId="410B1688" w:rsidR="00517193" w:rsidRDefault="00517193" w:rsidP="0051719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Camilla: I spoke at Plymouth Area Democrats</w:t>
      </w:r>
    </w:p>
    <w:p w14:paraId="1F8683A0" w14:textId="525461C5" w:rsidR="00517193" w:rsidRDefault="00517193" w:rsidP="0051719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Cosy</w:t>
      </w:r>
      <w:proofErr w:type="spellEnd"/>
      <w:r>
        <w:rPr>
          <w:rFonts w:cs="Calibri"/>
          <w:sz w:val="28"/>
          <w:szCs w:val="28"/>
        </w:rPr>
        <w:t>/David: We spoke at the monthly Swedish/</w:t>
      </w:r>
      <w:proofErr w:type="spellStart"/>
      <w:r>
        <w:rPr>
          <w:rFonts w:cs="Calibri"/>
          <w:sz w:val="28"/>
          <w:szCs w:val="28"/>
        </w:rPr>
        <w:t>Phillipino</w:t>
      </w:r>
      <w:proofErr w:type="spellEnd"/>
      <w:r>
        <w:rPr>
          <w:rFonts w:cs="Calibri"/>
          <w:sz w:val="28"/>
          <w:szCs w:val="28"/>
        </w:rPr>
        <w:t xml:space="preserve"> movie party</w:t>
      </w:r>
    </w:p>
    <w:p w14:paraId="0A37B2D0" w14:textId="6FCCCFD6" w:rsidR="00517193" w:rsidRDefault="00517193" w:rsidP="0051719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Gary: I spoke at Medical Student Advocacy meeting</w:t>
      </w:r>
    </w:p>
    <w:p w14:paraId="15D38CCA" w14:textId="2C16047B" w:rsidR="00517193" w:rsidRDefault="00517193" w:rsidP="0051719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Deb Richter has a Primary-Care-for-All bill in Vermont</w:t>
      </w:r>
    </w:p>
    <w:p w14:paraId="687D224B" w14:textId="35E869F0" w:rsidR="000E0276" w:rsidRPr="000E0276" w:rsidRDefault="00517193" w:rsidP="000E027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Don: I spoke at Vermont Workers’ Center Health Care Forum</w:t>
      </w:r>
    </w:p>
    <w:p w14:paraId="63B69E8D" w14:textId="01720BD3" w:rsidR="00517193" w:rsidRDefault="00517193" w:rsidP="0051719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Future:</w:t>
      </w:r>
    </w:p>
    <w:p w14:paraId="6FED6614" w14:textId="16D07E5F" w:rsidR="00517193" w:rsidRDefault="00517193" w:rsidP="0051719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Elizabeth: I will speak at Hopkinton Dems</w:t>
      </w:r>
    </w:p>
    <w:p w14:paraId="0F3C4930" w14:textId="091E3FAA" w:rsidR="00517193" w:rsidRDefault="00517193" w:rsidP="0051719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Ken: I will speak at </w:t>
      </w:r>
      <w:r w:rsidR="000E0276">
        <w:rPr>
          <w:rFonts w:cs="Calibri"/>
          <w:sz w:val="28"/>
          <w:szCs w:val="28"/>
        </w:rPr>
        <w:t>Grantham Dems</w:t>
      </w:r>
    </w:p>
    <w:p w14:paraId="76A4CC31" w14:textId="57DB657E" w:rsidR="000E0276" w:rsidRDefault="004F7C2E" w:rsidP="000E027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Rotaries.  Tom</w:t>
      </w:r>
      <w:r w:rsidR="000E0276">
        <w:rPr>
          <w:rFonts w:cs="Calibri"/>
          <w:sz w:val="28"/>
          <w:szCs w:val="28"/>
        </w:rPr>
        <w:t xml:space="preserve"> wrote to all Clubs</w:t>
      </w:r>
    </w:p>
    <w:p w14:paraId="2D383D76" w14:textId="23E3C3B1" w:rsidR="000E0276" w:rsidRPr="000E0276" w:rsidRDefault="000E0276" w:rsidP="000E0276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right="-1260"/>
        <w:rPr>
          <w:rFonts w:cs="Calibri"/>
          <w:color w:val="FF0000"/>
          <w:sz w:val="28"/>
          <w:szCs w:val="28"/>
        </w:rPr>
      </w:pPr>
      <w:r w:rsidRPr="000E0276">
        <w:rPr>
          <w:rFonts w:cs="Calibri"/>
          <w:color w:val="FF0000"/>
          <w:sz w:val="28"/>
          <w:szCs w:val="28"/>
        </w:rPr>
        <w:t xml:space="preserve">June ___, Laconia  </w:t>
      </w:r>
      <w:proofErr w:type="gramStart"/>
      <w:r w:rsidRPr="000E0276">
        <w:rPr>
          <w:rFonts w:cs="Calibri"/>
          <w:color w:val="FF0000"/>
          <w:sz w:val="28"/>
          <w:szCs w:val="28"/>
        </w:rPr>
        <w:t>-  Camilla</w:t>
      </w:r>
      <w:proofErr w:type="gramEnd"/>
      <w:r w:rsidRPr="000E0276">
        <w:rPr>
          <w:rFonts w:cs="Calibri"/>
          <w:color w:val="FF0000"/>
          <w:sz w:val="28"/>
          <w:szCs w:val="28"/>
        </w:rPr>
        <w:t>, Ahmed, or Susan can probably do it</w:t>
      </w:r>
    </w:p>
    <w:p w14:paraId="6FC4776F" w14:textId="20083BF3" w:rsidR="000E0276" w:rsidRPr="000E0276" w:rsidRDefault="000E0276" w:rsidP="000E0276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right="-1260"/>
        <w:rPr>
          <w:rFonts w:cs="Calibri"/>
          <w:color w:val="FF0000"/>
          <w:sz w:val="28"/>
          <w:szCs w:val="28"/>
        </w:rPr>
      </w:pPr>
      <w:r w:rsidRPr="000E0276">
        <w:rPr>
          <w:rFonts w:cs="Calibri"/>
          <w:color w:val="FF0000"/>
          <w:sz w:val="28"/>
          <w:szCs w:val="28"/>
        </w:rPr>
        <w:t>June ___, Derry – John Daley or Ahmed</w:t>
      </w:r>
    </w:p>
    <w:p w14:paraId="531535F9" w14:textId="4E987CB2" w:rsidR="000E0276" w:rsidRDefault="000E0276" w:rsidP="000E027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1260"/>
        <w:rPr>
          <w:rFonts w:cs="Calibri"/>
          <w:color w:val="FF0000"/>
          <w:sz w:val="28"/>
          <w:szCs w:val="28"/>
        </w:rPr>
      </w:pPr>
      <w:r w:rsidRPr="000E0276">
        <w:rPr>
          <w:rFonts w:cs="Calibri"/>
          <w:color w:val="FF0000"/>
          <w:sz w:val="28"/>
          <w:szCs w:val="28"/>
        </w:rPr>
        <w:t>Lancaster, May 31, 7pm.  – Camilla/</w:t>
      </w:r>
      <w:proofErr w:type="spellStart"/>
      <w:r w:rsidRPr="000E0276">
        <w:rPr>
          <w:rFonts w:cs="Calibri"/>
          <w:color w:val="FF0000"/>
          <w:sz w:val="28"/>
          <w:szCs w:val="28"/>
        </w:rPr>
        <w:t>Cosy</w:t>
      </w:r>
      <w:proofErr w:type="spellEnd"/>
    </w:p>
    <w:p w14:paraId="4AF49FFD" w14:textId="1FEEA35E" w:rsidR="000E0276" w:rsidRDefault="000E0276" w:rsidP="000E027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 w:rsidRPr="000E0276">
        <w:rPr>
          <w:rFonts w:cs="Calibri"/>
          <w:sz w:val="28"/>
          <w:szCs w:val="28"/>
        </w:rPr>
        <w:t xml:space="preserve">Ahmed: I have </w:t>
      </w:r>
      <w:r>
        <w:rPr>
          <w:rFonts w:cs="Calibri"/>
          <w:sz w:val="28"/>
          <w:szCs w:val="28"/>
        </w:rPr>
        <w:t xml:space="preserve">about 45 </w:t>
      </w:r>
      <w:r w:rsidRPr="000E0276">
        <w:rPr>
          <w:rFonts w:cs="Calibri"/>
          <w:sz w:val="28"/>
          <w:szCs w:val="28"/>
        </w:rPr>
        <w:t>copies of the new Richard Masters film “Market Failure”</w:t>
      </w:r>
      <w:r>
        <w:rPr>
          <w:rFonts w:cs="Calibri"/>
          <w:sz w:val="28"/>
          <w:szCs w:val="28"/>
        </w:rPr>
        <w:t xml:space="preserve">, focusing on Big </w:t>
      </w:r>
      <w:proofErr w:type="spellStart"/>
      <w:r>
        <w:rPr>
          <w:rFonts w:cs="Calibri"/>
          <w:sz w:val="28"/>
          <w:szCs w:val="28"/>
        </w:rPr>
        <w:t>Pharma</w:t>
      </w:r>
      <w:proofErr w:type="spellEnd"/>
    </w:p>
    <w:p w14:paraId="3D1C7042" w14:textId="3FA9B813" w:rsidR="00FD4E1C" w:rsidRDefault="00FD4E1C" w:rsidP="00FD4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Oge</w:t>
      </w:r>
      <w:proofErr w:type="spellEnd"/>
      <w:r>
        <w:rPr>
          <w:rFonts w:cs="Calibri"/>
          <w:sz w:val="28"/>
          <w:szCs w:val="28"/>
        </w:rPr>
        <w:t>: I might be interested in Membership</w:t>
      </w:r>
    </w:p>
    <w:p w14:paraId="7BB73CF0" w14:textId="5336A5A4" w:rsidR="00FD4E1C" w:rsidRDefault="00FD4E1C" w:rsidP="00FD4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Vermont PNHP’s interest in the Cheshire region was discussed</w:t>
      </w:r>
    </w:p>
    <w:p w14:paraId="1D013E07" w14:textId="0161870A" w:rsidR="004E2469" w:rsidRDefault="00FD4E1C" w:rsidP="004E246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From our group, Ken, Ahmed and Carl </w:t>
      </w:r>
      <w:proofErr w:type="spellStart"/>
      <w:r>
        <w:rPr>
          <w:rFonts w:cs="Calibri"/>
          <w:sz w:val="28"/>
          <w:szCs w:val="28"/>
        </w:rPr>
        <w:t>DeMatteo</w:t>
      </w:r>
      <w:proofErr w:type="spellEnd"/>
      <w:r>
        <w:rPr>
          <w:rFonts w:cs="Calibri"/>
          <w:sz w:val="28"/>
          <w:szCs w:val="28"/>
        </w:rPr>
        <w:t xml:space="preserve"> are engaged.</w:t>
      </w:r>
    </w:p>
    <w:p w14:paraId="15863545" w14:textId="58B6591B" w:rsidR="004E2469" w:rsidRDefault="004E2469" w:rsidP="004E24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Student activities:  </w:t>
      </w:r>
      <w:proofErr w:type="spellStart"/>
      <w:r>
        <w:rPr>
          <w:rFonts w:cs="Calibri"/>
          <w:sz w:val="28"/>
          <w:szCs w:val="28"/>
        </w:rPr>
        <w:t>Oge</w:t>
      </w:r>
      <w:proofErr w:type="spellEnd"/>
      <w:r>
        <w:rPr>
          <w:rFonts w:cs="Calibri"/>
          <w:sz w:val="28"/>
          <w:szCs w:val="28"/>
        </w:rPr>
        <w:t xml:space="preserve"> and Ken can be involved</w:t>
      </w:r>
    </w:p>
    <w:p w14:paraId="4E64C5F4" w14:textId="3BCD34C7" w:rsidR="00ED59E4" w:rsidRDefault="00ED59E4" w:rsidP="004E246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Treasurer’s report</w:t>
      </w:r>
    </w:p>
    <w:p w14:paraId="62B7AF4E" w14:textId="1059C5FB" w:rsidR="00ED59E4" w:rsidRDefault="00ED59E4" w:rsidP="00ED59E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Don: we have ~$1900</w:t>
      </w:r>
    </w:p>
    <w:p w14:paraId="4A6E9BBF" w14:textId="0E2B2BB2" w:rsidR="00ED59E4" w:rsidRDefault="00ED59E4" w:rsidP="00ED59E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Ahmed: we have paid Kath Allen $100; she collected $70 in donations</w:t>
      </w:r>
    </w:p>
    <w:p w14:paraId="5F0CEE9F" w14:textId="6696DEFA" w:rsidR="00ED59E4" w:rsidRDefault="00ED59E4" w:rsidP="00ED59E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Ahmed: we are paying Lauren $46 for her recent work</w:t>
      </w:r>
    </w:p>
    <w:p w14:paraId="29380EA7" w14:textId="4AC0D9AC" w:rsidR="00ED59E4" w:rsidRDefault="004B7A4B" w:rsidP="00ED59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Katharine/Nei</w:t>
      </w:r>
      <w:r w:rsidR="00ED59E4">
        <w:rPr>
          <w:rFonts w:cs="Calibri"/>
          <w:sz w:val="28"/>
          <w:szCs w:val="28"/>
        </w:rPr>
        <w:t xml:space="preserve">l:  our independent bookstore MAINSTREET BOOKENDS in Wilder </w:t>
      </w:r>
      <w:r w:rsidR="00ED59E4" w:rsidRPr="00ED59E4">
        <w:rPr>
          <w:rFonts w:cs="Calibri"/>
          <w:sz w:val="28"/>
          <w:szCs w:val="28"/>
        </w:rPr>
        <w:t>also incorporates a Community Center; we’d be happy to host a meeting.</w:t>
      </w:r>
      <w:r w:rsidR="00ED59E4">
        <w:rPr>
          <w:rFonts w:cs="Calibri"/>
          <w:sz w:val="28"/>
          <w:szCs w:val="28"/>
        </w:rPr>
        <w:t xml:space="preserve">  We hope to have Bernie back with a “Medicare-for-All”</w:t>
      </w:r>
    </w:p>
    <w:p w14:paraId="7C6F5260" w14:textId="55B81912" w:rsidR="00ED59E4" w:rsidRDefault="00ED59E4" w:rsidP="00ED59E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Susan Z-H: how about a movie and forum?  Yes!</w:t>
      </w:r>
    </w:p>
    <w:p w14:paraId="12527A11" w14:textId="01219DDE" w:rsidR="005977FB" w:rsidRPr="00ED59E4" w:rsidRDefault="005977FB" w:rsidP="005977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Meeting:  May 24th</w:t>
      </w:r>
    </w:p>
    <w:p w14:paraId="4181619E" w14:textId="77777777" w:rsidR="006C255B" w:rsidRPr="006C255B" w:rsidRDefault="006C255B" w:rsidP="006C255B">
      <w:pPr>
        <w:widowControl w:val="0"/>
        <w:autoSpaceDE w:val="0"/>
        <w:autoSpaceDN w:val="0"/>
        <w:adjustRightInd w:val="0"/>
        <w:ind w:right="-1260"/>
        <w:rPr>
          <w:rFonts w:cs="Calibri"/>
          <w:sz w:val="28"/>
          <w:szCs w:val="28"/>
        </w:rPr>
      </w:pPr>
    </w:p>
    <w:sectPr w:rsidR="006C255B" w:rsidRPr="006C255B" w:rsidSect="00804589">
      <w:pgSz w:w="12240" w:h="15840"/>
      <w:pgMar w:top="63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7242"/>
    <w:multiLevelType w:val="hybridMultilevel"/>
    <w:tmpl w:val="3586A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863D2D"/>
    <w:multiLevelType w:val="hybridMultilevel"/>
    <w:tmpl w:val="4622D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B8"/>
    <w:rsid w:val="00050B35"/>
    <w:rsid w:val="000A1227"/>
    <w:rsid w:val="000E0276"/>
    <w:rsid w:val="00193F4A"/>
    <w:rsid w:val="00333BA0"/>
    <w:rsid w:val="004B7A4B"/>
    <w:rsid w:val="004E2469"/>
    <w:rsid w:val="004F7C2E"/>
    <w:rsid w:val="00517193"/>
    <w:rsid w:val="005977FB"/>
    <w:rsid w:val="006C255B"/>
    <w:rsid w:val="00804589"/>
    <w:rsid w:val="00850859"/>
    <w:rsid w:val="0097058B"/>
    <w:rsid w:val="009F75B8"/>
    <w:rsid w:val="00A0180D"/>
    <w:rsid w:val="00A66D91"/>
    <w:rsid w:val="00BA18A2"/>
    <w:rsid w:val="00BE5A2A"/>
    <w:rsid w:val="00E545B5"/>
    <w:rsid w:val="00ED59E4"/>
    <w:rsid w:val="00EE4D25"/>
    <w:rsid w:val="00F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5B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encourt.state.nh.us/Senate/members/webpages/district24.aspx" TargetMode="External"/><Relationship Id="rId7" Type="http://schemas.openxmlformats.org/officeDocument/2006/relationships/hyperlink" Target="http://www.gencourt.state.nh.us/Senate/members/webpages/district07.aspx" TargetMode="External"/><Relationship Id="rId8" Type="http://schemas.openxmlformats.org/officeDocument/2006/relationships/hyperlink" Target="http://www.gencourt.state.nh.us/Senate/members/webpages/district09.aspx" TargetMode="External"/><Relationship Id="rId9" Type="http://schemas.openxmlformats.org/officeDocument/2006/relationships/hyperlink" Target="http://www.gencourt.state.nh.us/Senate/members/webpages/district18.aspx" TargetMode="External"/><Relationship Id="rId10" Type="http://schemas.openxmlformats.org/officeDocument/2006/relationships/hyperlink" Target="http://www.gencourt.state.nh.us/Senate/members/webpages/district1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807</Words>
  <Characters>4606</Characters>
  <Application>Microsoft Macintosh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7</cp:revision>
  <cp:lastPrinted>2017-04-26T19:53:00Z</cp:lastPrinted>
  <dcterms:created xsi:type="dcterms:W3CDTF">2017-04-26T19:06:00Z</dcterms:created>
  <dcterms:modified xsi:type="dcterms:W3CDTF">2017-04-28T02:24:00Z</dcterms:modified>
</cp:coreProperties>
</file>